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10528300</wp:posOffset>
            </wp:positionH>
            <wp:positionV relativeFrom="topMargin">
              <wp:posOffset>10401300</wp:posOffset>
            </wp:positionV>
            <wp:extent cx="317500" cy="393700"/>
            <wp:effectExtent l="0" t="0" r="2540" b="2540"/>
            <wp:wrapNone/>
            <wp:docPr id="100029" name="图片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图片 1000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初中物理二轮复习 专题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val="en-US" w:eastAsia="zh-CN"/>
        </w:rPr>
        <w:t>14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 家用电器多档位练习</w:t>
      </w: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1．随着电气化时代的到来，家用电器已广泛应用到我们的生活中，某家庭煲汤用电热锅简化电路如图所示，电热锅额定电压为220V，R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均为发热电阻，其阻值分别为80Ω、404Ω，接通电源，闭合开关S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，电热锅处于“大火”加热状态；当锅内温度达到100℃时，开关S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自动断开，开关S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仍闭合，电热锅处于“小火”炖煮状态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求：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（1）电热锅在额定电压下，处于“小火”炖煮状态时，电功率多大；</w:t>
      </w:r>
    </w:p>
    <w:p>
      <w:pPr>
        <w:spacing w:line="240" w:lineRule="auto"/>
        <w:ind w:left="693" w:leftChars="130" w:right="0" w:hanging="420" w:hanging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350520</wp:posOffset>
            </wp:positionV>
            <wp:extent cx="1304925" cy="1323975"/>
            <wp:effectExtent l="0" t="0" r="0" b="0"/>
            <wp:wrapNone/>
            <wp:docPr id="21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（2）为测量电热锅的实际电压，将家中其他用电器全部关闭，电热锅在“大火”加热状态下，观察到标有“3200imp/kW•h”字样的电能表，脉冲指示灯在6min内闪烁了160次，电热锅的实际电压是多少。</w:t>
      </w: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答案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（1）电热锅在额定电压下，处于“小火”炖煮状态时，电功率是100W；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（2）电热锅的实际电压是200V。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解：（1）开关S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断开，开关S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闭合，电热锅处于“小火”炖煮状态，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此时R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串联，电路中总阻值：R＝R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+R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＝80Ω+404Ω＝484Ω，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则处于“小火”炖煮状态时电功率为：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P=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484Ω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=100W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，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（2）由题意可知，电能表的规格为“3200imp/kW.h”，脉冲指示灯在6min内闪烁了160次，则6min内消耗的电能：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W=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160imp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3200imp/kW⋅ℎ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=0.05kW⋅ℎ=1.8×1</m:t>
        </m:r>
        <m:sSup>
          <m:sSup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sSupPr>
          <m:e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0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sup>
        </m:sSup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J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闭合开关S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，电热锅处于“大火”加热状态，此时电路中只有R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W=Pt=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t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得电热锅的实际电压为：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U′=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g>
          <m:e>
            <m:f>
              <m:f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fPr>
              <m:num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W</m:t>
                </m:r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R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num>
              <m:den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t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e>
        </m:rad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g>
          <m:e>
            <m:f>
              <m:f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fPr>
              <m:num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1.8×1</m:t>
                </m:r>
                <m:sSup>
                  <m:sSup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p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0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p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5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p>
                </m:s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J×80Ω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num>
              <m:den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6×60s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e>
        </m:rad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=200V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，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答：（1）电热锅在额定电压下，处于“小火”炖煮状态时，电功率是100W；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hanging="273" w:hangingChars="13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（2）电热锅的实际电压是200V。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hanging="273" w:hangingChars="13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．如图甲是小明家使用的电饭煲，图乙是其电路原理图，电源电压为220V，R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为阻值不变的电热丝，S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为温度自动控制开关，可实现“加热”和“保温”状态的转换。当电路处于保温状态时，电路的电流为0.5A，其额定加热功率与额定保温功率的比值为11：1。求：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（1）额定保温功率是多大？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的电阻值多大？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93" w:leftChars="130" w:right="0" w:hanging="420" w:hanging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342265</wp:posOffset>
            </wp:positionV>
            <wp:extent cx="2562860" cy="1400175"/>
            <wp:effectExtent l="0" t="0" r="8890" b="0"/>
            <wp:wrapNone/>
            <wp:docPr id="80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261" cy="1400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（3）小明关闭家中其他用电器，只让该电饭煲在加热状态下工作12min，观察到标有“600r/（kW•h）”字样的电能表转盘转了120转，则小明家的实际电压是多少？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答案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（1）额定保温功率是110W；（2）R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的电阻值为400Ω；（3）小明家的实际电压是200V。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】解：（1）额定保温功率：P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保温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＝UI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保温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＝220V×0.5A＝110W；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（2）当S、S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闭合时，电路为R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的简单电路；当S闭合、S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断开时，R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串联；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因为串联电路中的总电阻大于各串联导体的电阻，所以由P＝UI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可知，电路为R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的简单电路时，电路中的电阻最小，电功率最大，电饭煲为加热挡；R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串联时，电路中的电阻最大，电功率最小，电饭煲为保温挡；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由题意可知，额定加热功率：P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加热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＝11P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保温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＝11×110W＝1210W，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由P＝UI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可知，加热时电路的电阻为：R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加热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加热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1210W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40Ω，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因为电饭煲加热时，电路为R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的简单电路，所以电热丝R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加热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＝40Ω，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由欧姆定律可知，保温时电路的总电阻：R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保温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I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保温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220V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0.5A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440Ω，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因为电饭煲保温时，R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串联，所以串联电路的电阻特点可知，R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的电阻值：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保温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﹣R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＝440Ω﹣40Ω＝400Ω；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（3）600r/（kW•h）表示电路中每消耗1kW•h的电能，电能表的转盘转600转，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则转盘转了120转消耗的电能：W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120r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600r/(kW⋅ℎ)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0.2kW•h＝0.2×3.6×10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6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J＝7.2×10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则电饭煲的实际功率：P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t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7.2×1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5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J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12×60s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1000W，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由P＝UI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可知，小明家的实际电压：U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实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g>
          <m:e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实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e>
        </m:rad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g>
          <m:e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1000W×40Ω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e>
        </m:rad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200V。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答：（1）额定保温功率是110W；（2）R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的电阻值为400Ω；（3）小明家的实际电压是200V。</w:t>
      </w: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．如图甲是某型号电热水壶，铭牌数据与电路原理图如图乙。如表所示，R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为电热丝，R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电阻值为1210Ω（阻值均不受温度影响），该电热水壶有加热和保温两种工作状态。S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是一个自动温控开关，当壶内水温度达到100℃时会自动断开，停止加热进入保温状态。求：</w:t>
      </w:r>
    </w:p>
    <w:tbl>
      <w:tblPr>
        <w:tblStyle w:val="7"/>
        <w:tblW w:w="0" w:type="auto"/>
        <w:tblInd w:w="378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845"/>
        <w:gridCol w:w="1327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5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单台质量1.7kg</w:t>
            </w:r>
          </w:p>
        </w:tc>
        <w:tc>
          <w:tcPr>
            <w:tcW w:w="1327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-16510</wp:posOffset>
                  </wp:positionV>
                  <wp:extent cx="2591435" cy="1705610"/>
                  <wp:effectExtent l="0" t="0" r="8890" b="8890"/>
                  <wp:wrapNone/>
                  <wp:docPr id="22" name="图片24" descr="菁优网：http://www.jye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24" descr="菁优网：http://www.jyeoo.com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848" cy="170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额定容积1L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5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额定电压220V</w:t>
            </w:r>
          </w:p>
        </w:tc>
        <w:tc>
          <w:tcPr>
            <w:tcW w:w="1327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频率50Hz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45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加热功率920W</w:t>
            </w:r>
          </w:p>
        </w:tc>
        <w:tc>
          <w:tcPr>
            <w:tcW w:w="1327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不锈钢底盘</w:t>
            </w:r>
          </w:p>
        </w:tc>
      </w:tr>
    </w:tbl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（1）保温时的电功率；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（2）电阻R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的阻值；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（3）加热10min消耗的电能。</w:t>
      </w: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答案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（1）保温时的电功率为40W；（2）电阻R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的阻值为55Ω；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（3）加热10min消耗的电能为5.52×10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J。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解：（1）当开关S、S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闭合时，R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并联，当开关S闭合、S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断开时，只有R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工作；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根据并联电路的电阻特点可知，并联电路的总电阻小于任一分电阻，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所以当开关S、S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闭合时，R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并联，电路中的总电阻最小，由P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可知，此时的电功率最大，电热水壶处于加热状态；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当开关S闭合、S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断开时，只有R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工作，电路中的总电阻最大，此时的电功率最小，电热水壶处于保温状态；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保温时的电功率：P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1210Ω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40W；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（2）根据并联电路的特点可知，并联电路的总功率等于各支路的电功率之和，</w:t>
      </w:r>
    </w:p>
    <w:p>
      <w:pPr>
        <w:spacing w:line="240" w:lineRule="auto"/>
        <w:ind w:right="0" w:firstLine="420" w:firstLineChars="20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所以R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的电功率：P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加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﹣P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＝920W﹣40W＝880W，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由P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可知，电阻R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880W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55Ω；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（3）由P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t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可知，加热10min消耗的电能：W＝P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加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t＝920W×10×60s＝5.52×10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J。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答：（1）保温时的电功率为40W；（2）电阻R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的阻值为55Ω；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hanging="273" w:hangingChars="13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（3）加热10min消耗的电能为5.52×10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hanging="273" w:hangingChars="13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．如图所示是某电蒸锅及其内部简化电路图，它有加热和保温两个挡位。R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均为发热电阻，R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的阻值为484Ω，加热挡功率为1200W，已知c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sz w:val="21"/>
          <w:szCs w:val="21"/>
        </w:rPr>
        <w:t>＝4.2×10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J/（kg•℃）。求：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（1）电蒸锅正常工作时保温挡的功率。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（2）电蒸锅正常工作时电阻R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的阻值。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（3）某次电蒸锅对水加热时，加热效率为84%，要使1.2kg的水温度升高75℃需要消耗多少电能？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93" w:leftChars="130" w:right="0" w:hanging="420" w:hanging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486410</wp:posOffset>
            </wp:positionV>
            <wp:extent cx="2152650" cy="1123950"/>
            <wp:effectExtent l="0" t="0" r="0" b="0"/>
            <wp:wrapNone/>
            <wp:docPr id="81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951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4）在物理综合实践活动中，小明和小丽同学利用所学习的物理知识，合作测量电蒸锅的实际加热功率。电能表上标有“1200r/（kW•h）”字样，他们把家中的其他用电器都与电源断开，仅让电蒸锅接入电路中烧水，2min电能表的转盘转了40r，则电蒸锅的实际加热功率是多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hanging="273" w:hangingChars="13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hanging="273" w:hangingChars="13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hanging="273" w:hangingChars="13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hanging="273" w:hangingChars="13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答案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（1）电蒸锅正常工作时保温挡的功率为100W；（2）电蒸锅正常工作时电阻R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的阻值为44Ω；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（3）某次电蒸锅对水加热时，加热效率为84%，要使1.2kg的水温度升高75℃需要消耗的电能为4.5×10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J；（4）电蒸锅的实际加热功率是1kW。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】解：只闭合S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时，电路为R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的简单电路；S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都闭合时，R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并联，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因并联电路的总电阻小于任一分电阻，所以由P＝UI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单独工作时，电蒸锅为保温挡，R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并联时，电蒸锅为加热挡；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即只闭合S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时，电蒸锅为保温挡；S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都闭合时，电蒸锅为加热挡；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（1）只闭合S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时，只有R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接入电路，电蒸锅处于保温挡，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由P＝UI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可得保温挡功率：P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U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484Ω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100W；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（2）当S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均闭合时，R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并联，电蒸锅处于加热挡，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则电阻R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的电功率P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热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﹣P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＝1200W﹣100W＝1100W，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由P＝UI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可知，电阻R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1100W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44Ω；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（3）要使1.2kg的水温度升高75℃，水需要吸收的热量：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Q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吸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＝c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mΔt＝4.2×10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J/（kg•℃）×1.2kg×75℃＝3.78×10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由η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Q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吸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100%可知，消耗的电能：W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电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Q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吸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η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3.78×1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5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J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84%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4.5×10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（4）电蒸锅2min消耗的电能：W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40r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1200r/(kW⋅ℎ)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30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kW•h；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电蒸锅的实际功率：P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实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t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f>
              <m:f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fPr>
              <m:num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num>
              <m:den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30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den>
            </m:f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kW⋅ℎ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2×</m:t>
            </m:r>
            <m:f>
              <m:f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fPr>
              <m:num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num>
              <m:den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60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den>
            </m:f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ℎ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1kW。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olor w:val="FF0000"/>
          <w:sz w:val="21"/>
          <w:szCs w:val="21"/>
          <w:lang w:val="en-US" w:eastAsia="zh-CN"/>
        </w:rPr>
        <w:t>答：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（1）电蒸锅正常工作时保温挡的功率为100W；（2）电蒸锅正常工作时电阻R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的阻值为44Ω；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（3）某次电蒸锅对水加热时，加热效率为84%，要使1.2kg的水温度升高75℃需要消耗的电能为4.5×10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J；（4）电蒸锅的实际加热功率是1kW。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hanging="273" w:hangingChars="13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．如图甲为新型电饭锅，它能智能化地控制食物在不同时间段的温度，以得到最佳的营养和口感。小明了解到电饭锅的简化电路如图乙所示，R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均为电热丝，S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和S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为温控开关，其中S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有A、B两个触点，它们能实现“高温”、“中温”和“低温”三挡转换。当S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闭合，S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连接触点A时，处于高温挡，高温功率1188W。已知R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＝50Ω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（1）处于高温挡时，电饭锅正常工作时电路中的总电流是多大？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（2）电阻R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的阻值是多大？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93" w:leftChars="130" w:right="0" w:hanging="420" w:hanging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335915</wp:posOffset>
            </wp:positionV>
            <wp:extent cx="2114550" cy="1247775"/>
            <wp:effectExtent l="0" t="0" r="0" b="0"/>
            <wp:wrapNone/>
            <wp:docPr id="83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846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（3）关掉家里其他电器，只让电饭煲工作。若电饭煲在中温挡（即S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闭合、S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置于B点）工作2min，标有“3000imp/kW•h”的电能表指示灯闪烁了80次，电路两端实际电压是多少？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0000FF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答案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（1）处于高温挡时电饭锅正常工作时电路中的总电流是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5.4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A；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的阻值220Ω；（3）路两端实际电压是200V。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】解：（1）高温挡时电饭锅正常工作时电路中的总电流：I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高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1188W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220V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5.4A；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（2）由电路图知，当S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闭合，S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连接触点A时，处于高温挡，电阻R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并联，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通过R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的电流：I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220V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50Ω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4.4A，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并联电路干路电流等于各支路电流之和，所以通过R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的电流：I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＝I﹣I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＝5.4A﹣4.4A＝1A，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I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220V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1A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220Ω；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（3）电能表上标有“3000imp/kW•h”的字样，表示电能表每闪烁3000次耗电1kW•h，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则电能表指示灯闪烁了80次，消耗的电能为：W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3000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kW•h×80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3.6×10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6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J＝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.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以高温挡工作5min，则实际功率为：P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实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t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  <w:lang w:val="en-US" w:eastAsia="zh-CN"/>
              </w:rPr>
              <m:t>9.6</m:t>
            </m:r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×1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4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J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  <w:lang w:val="en-US" w:eastAsia="zh-CN"/>
              </w:rPr>
              <m:t>2</m:t>
            </m:r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×60s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80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W，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因电阻丝电阻可认为不变，故电路中实际电压为：U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实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g>
          <m:e>
            <m:sSub>
              <m:sSubPr>
                <m:ctrlPr>
                  <w:rPr>
                    <w:rFonts w:hint="eastAsia" w:ascii="Cambria Math" w:hAnsi="Cambria Math" w:eastAsia="宋体" w:cs="宋体"/>
                    <w:i/>
                    <w:color w:val="FF0000"/>
                    <w:sz w:val="21"/>
                    <w:szCs w:val="21"/>
                    <w:lang w:val="en-US" w:eastAsia="zh-CN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  <w:lang w:val="en-US" w:eastAsia="zh-CN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i/>
                    <w:color w:val="FF0000"/>
                    <w:sz w:val="21"/>
                    <w:szCs w:val="21"/>
                    <w:lang w:val="en-US" w:eastAsia="zh-CN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  <w:lang w:val="en-US" w:eastAsia="zh-CN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i/>
                    <w:color w:val="FF0000"/>
                    <w:sz w:val="21"/>
                    <w:szCs w:val="21"/>
                    <w:lang w:val="en-US" w:eastAsia="zh-CN"/>
                  </w:rPr>
                </m:ctrlPr>
              </m:sub>
            </m:sSub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×</m:t>
            </m:r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实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e>
        </m:rad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＝200V。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答：（1）处于高温挡时电饭锅正常工作时电路中的总电流是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5.4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A；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的阻值220Ω；（3）路两端实际电压是200V。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hanging="273" w:hangingChars="13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．小超研究了家里的智能多功能热菜板，如图甲，发现该热菜板有“高温挡”、“中温挡”、“低温挡”三种加热功能，已知正常工作时：高温挡功率为440W，中温挡功率为220W。其电路原理如图乙，通过开关S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和S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的不同接法组合，实现三挡加热功能（R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均为加热电阻）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的大小；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（2）热菜板在“低温挡”正常工作时的功率；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93" w:leftChars="130" w:right="0" w:hanging="420" w:hanging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600075</wp:posOffset>
            </wp:positionV>
            <wp:extent cx="3270250" cy="1507490"/>
            <wp:effectExtent l="0" t="0" r="6350" b="6985"/>
            <wp:wrapNone/>
            <wp:docPr id="84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（3）某次使用时，小超断开家中其他所有用电器后，先让热菜板以“高温挡“工作110s，后转“低温挡”工作440s，观察到标有“1800r/（kW•h）”的电能表转盘在这550s内转了40转，热菜板工作的实际电压是多少。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答案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（1）R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的阻值为220Ω；（2）热菜板在“低温挡”正常工作时的功率为110W；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（3）热菜板工作的实际电压是200V。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】解：（1）由电路图和表中参数可知，当开关S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闭合、S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接b时，电路为R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的简单电路，电路中的电阻较大，由P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可知此时电功率较大，热菜板处于中温挡，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由P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可得，R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中温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220W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220Ω；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（2）当开关S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闭合、S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接a时，R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并联，电路中电阻最小，由P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可知此时电功率最大，热菜板处于高温挡，此时功率P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高温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＝440W，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消耗的电功率P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高温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﹣P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中温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＝440W﹣220W＝220W，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因为R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并联，两端电压相等，且电功率P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R2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，所以R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＝220Ω，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当开关S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断开、S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接b时，R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串联，此时电路中的电阻最大，由P＝UI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可知电功率最小，热菜板处于低温挡，低温挡功率：P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低温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+</m:t>
            </m:r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220Ω+220Ω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110W；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（3）电能表上标有“1800r/kW•h”的字样，表示电路中每消耗1kW•h的电能，电能表的转盘转1800转，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电能表的转盘转40转时，热菜板消耗的电能：W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40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1800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kW•h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40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1800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3.6×10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6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J＝8×10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热菜板以“高温挡”工作时，R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并联，R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并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220Ω＝110Ω，工作110s消耗的电能：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Sup>
              <m:sSub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实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b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并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Sup>
              <m:sSub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实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b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110Ω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110s，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热菜板以“低温挡”工作时，R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串联，R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串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＝220Ω+220Ω＝440Ω，工作440s消耗的电能：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Sup>
              <m:sSub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实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b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串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Sup>
              <m:sSub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实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b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440Ω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440s，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由题知，W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+W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＝W＝8×10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m:oMath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Sup>
              <m:sSub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实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b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110Ω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110s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+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Sup>
              <m:sSub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实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b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440Ω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440s＝8×10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J，解得：U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实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＝200V。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答：（1）R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的阻值为220Ω；（2）热菜板在“低温挡”正常工作时的功率为110W；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（3）热菜板工作的实际电压是200V。</w:t>
      </w: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579755</wp:posOffset>
            </wp:positionV>
            <wp:extent cx="2725420" cy="1704340"/>
            <wp:effectExtent l="0" t="0" r="8255" b="635"/>
            <wp:wrapNone/>
            <wp:docPr id="31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．小王家买了一个三挡位的电烤炉，电烤炉加热板部分的简化电路如图甲所示，R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是定值电阻，可通过旋转开关实现高、中、低挡位切换。电烤炉的相关参数如表格所示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求：</w:t>
      </w:r>
    </w:p>
    <w:tbl>
      <w:tblPr>
        <w:tblStyle w:val="7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95"/>
        <w:gridCol w:w="199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</w:tblPrEx>
        <w:tc>
          <w:tcPr>
            <w:tcW w:w="199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额定电压</w:t>
            </w:r>
          </w:p>
        </w:tc>
        <w:tc>
          <w:tcPr>
            <w:tcW w:w="199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220V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高温挡功率</w:t>
            </w:r>
          </w:p>
        </w:tc>
        <w:tc>
          <w:tcPr>
            <w:tcW w:w="199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中温挡功率</w:t>
            </w:r>
          </w:p>
        </w:tc>
        <w:tc>
          <w:tcPr>
            <w:tcW w:w="199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605W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低温挡功率</w:t>
            </w:r>
          </w:p>
        </w:tc>
        <w:tc>
          <w:tcPr>
            <w:tcW w:w="199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302.5W</w:t>
            </w:r>
          </w:p>
        </w:tc>
      </w:tr>
    </w:tbl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（1）电烤炉在中温挡正常工作时的电流？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（2）电烤炉高温挡的功率？</w:t>
      </w:r>
    </w:p>
    <w:p>
      <w:pPr>
        <w:spacing w:line="240" w:lineRule="auto"/>
        <w:ind w:left="693" w:leftChars="130" w:right="0" w:hanging="420" w:hanging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（3）若在用电高峰期，家庭电路的实际电压为200V，电烤炉在中温挡工作30min能使图乙中的电能表表盘转动多少圈？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答案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（1）电烤炉在中温挡正常工作时的电流为2.75A；（2）电烤炉高温挡的功率为1210W；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（3）电能表表盘转动750圈。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解：由图甲分析：旋转开关连接1时，R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串联总电阻最大，为低温挡；旋转开关连接3时，R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并联总电阻最小，为高温挡；旋转开关连接2时，电路只连接R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，为中温挡；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故中温挡时电阻R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中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中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605W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80Ω；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低温挡时电阻R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低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+R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低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302.5W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160Ω，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故R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低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﹣R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中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＝160Ω﹣80Ω＝80Ω，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因为R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，所以并联总电阻R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并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80Ω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40Ω；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高温挡时电阻R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并联：R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高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并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＝40Ω。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（1）据表格丙可知中温挡功率P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中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＝605W；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电烤炉在中温挡正常工作时的电流I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中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605W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220V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2.75A；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（2）电烤炉高温挡时的功率P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高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高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40Ω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1210W；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（3）t＝30min＝1800s，电路的实际电压为200V，电烤炉在中温挡工作30min所做的电功：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W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Sup>
              <m:sSub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实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b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t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(200V)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80Ω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1800s＝9×10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据乙图铭牌可知电能表每转一周的电能W′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3000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kW•h＝1.2×10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故电能表转的圈数n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W′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9×1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5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J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1.2×1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3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J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750圈。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答：（1）电烤炉在中温挡正常工作时的电流为2.75A；（2）电烤炉高温挡的功率为1210W；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（3）电能表表盘转动750圈。</w:t>
      </w: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．如图甲所示为一家用电暖器，有“低温”、“中温”、“高温”三挡，铭牌如表所示（“高温”挡功率空出），如图乙所示为其简化的电路原理图，S是自我保护开关，电暖器跌倒时，S自动断开，切断电源，保证安全，闭合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、断开S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时为低温挡。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求：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（1）低温正常工作时的电阻是多少？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（2）高温挡正常工作时的总电流是多少？</w:t>
      </w:r>
    </w:p>
    <w:p>
      <w:pPr>
        <w:spacing w:line="240" w:lineRule="auto"/>
        <w:ind w:left="693" w:leftChars="130" w:right="0" w:hanging="420" w:hanging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392430</wp:posOffset>
            </wp:positionV>
            <wp:extent cx="3095625" cy="1685925"/>
            <wp:effectExtent l="0" t="0" r="0" b="0"/>
            <wp:wrapNone/>
            <wp:docPr id="32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058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（3）若某房间空气质量为60kg，空气温度为10℃，设定空气的比热容为1.1×10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J/（kg•℃）且保持不变，用该电暖器的高温挡正常工作20min，放出热量的50%被房间内的空气吸收，那么可使此房间内的空气温度升高到多少℃？</w:t>
      </w:r>
    </w:p>
    <w:tbl>
      <w:tblPr>
        <w:tblStyle w:val="7"/>
        <w:tblW w:w="0" w:type="auto"/>
        <w:tblInd w:w="333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67"/>
        <w:gridCol w:w="1440"/>
        <w:gridCol w:w="893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0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额定电压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220V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额定功率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低温挡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550W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中温挡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1100W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高温挡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0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5kg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0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四个轮接触地面总面积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10cm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</w:p>
        </w:tc>
      </w:tr>
    </w:tbl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答案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（1）低温挡正常工作时的电阻是88Ω；（2）高温挡正常工作时的总电流是7.5A；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（3）此房间内的空气温度升高到25℃。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解：（1）闭合S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、断开S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时，为“低温”挡，由电路图可知，电路为R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的简单电路，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低温正常工作时的电阻，即R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的阻值为：R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550W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88Ω；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（2）由电路图可知，断开S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、开关S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闭合时为中温挡，开关S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同时闭合时为高温挡，此时R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并联连入电路，则高温挡的功率为：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高温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低温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+P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中温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＝500W+1100W＝1650W；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高温挡正常工作时电路中的电流为：I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高温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1650W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220V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7.5A；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（3）电暖器高温挡工作20 min消耗的电能为：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W＝P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高温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t＝1650W×20×60s＝1.98×10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6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空气吸收的热量为：Q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吸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＝Wη＝1.98×10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6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J×50%＝9.9×10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由Q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吸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＝cmΔt可得，房间的空气升高的温度为：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Δt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Q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吸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cm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9.9×1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5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J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1.1×1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3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J/(kg⋅℃)×60kg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15℃，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房间的空气升高到的温度为：t＝t0+Δt＝10℃+15℃＝25℃。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答：（1）低温挡正常工作时的电阻是88Ω；（2）高温挡正常工作时的总电流是7.5A；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hanging="273" w:hangingChars="13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（3）此房间内的空气温度升高到25℃。</w:t>
      </w: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．电压力锅集高压锅和电饭锅于一体，既安全又节能。如图甲所示，是某型号电压力锅简化的工作电路，R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是阻值为484Ω的保温电阻，R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是规格为“220V 880W”的主加热电阻，R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是副加热电阻。S自动接到a时，电压力锅正常工作时的最大电流为5A，用电压力锅分为“加热升压→保压→保温”三阶段，通过如图乙所示的锅内工作压强与时间“（P﹣t）”关系图像可了解其工作过程：接通电源S接a，当锅内工作压强达80kPa时，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自动断开；当锅内工作压强降至60kPa时，S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又会自动闭合；当保压状态结束，S自动接到b，进入保温状态。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求：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（1）保温状态时的功率为多少？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是的阻值为多少？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335915</wp:posOffset>
            </wp:positionV>
            <wp:extent cx="4000500" cy="1847850"/>
            <wp:effectExtent l="0" t="0" r="0" b="0"/>
            <wp:wrapNone/>
            <wp:docPr id="35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（3）电压力锅煮饭时，在正常加热升压和保压状态下共消耗的电能为多少？</w:t>
      </w: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答案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（1）保温状态时的功率为100W；（2）R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是的阻值为220Ω；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（3）电压力锅煮饭时，在正常加热升压和保压状态下共消耗的电能为8.712×10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J。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解：（1）当开关S接到b时，为保温状态，电路为R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的基本电路；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保温时的功率：P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保温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484Ω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100W；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（2）开关接到a，S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闭合时，为升压状态，此时R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并联；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电压力锅正常工作时，由P＝UI可得，通过R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的电流：I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880W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220V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4A，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因并联电路中干路电流等于各支路电流之和，所以升压时，通过R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的电流：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I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＝I﹣I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＝5A﹣4A＝1A，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可得，R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I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220V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1A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220Ω；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（3）保压时，R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的功率：P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＝UI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＝220V×1A＝220W，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根据图乙可知，t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升压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＝6min＝360s，t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保压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＝12min＝720s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则电压力锅煮饭时，在正常加热升压和保压状态下共消耗的电能：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W＝W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升压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+W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保压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＝（P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+P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）t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升压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+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（P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+P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）t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保压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+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保压</w:t>
      </w:r>
    </w:p>
    <w:p>
      <w:pPr>
        <w:spacing w:line="240" w:lineRule="auto"/>
        <w:ind w:left="273" w:leftChars="130" w:right="0" w:firstLine="210" w:firstLineChars="10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＝（880W+220W）×360s+（880W+220W）×360s+220W×360s＝8.712×10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J。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答：（1）保温状态时的功率为100W；（2）R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是的阻值为220Ω；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（3）电压力锅煮饭时，在正常加热升压和保压状态下共消耗的电能为8.712×10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hanging="273" w:hangingChars="13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．小明家的电热水壶内部电路图如图甲所示，额定电压为220V。只有R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为加热管（仅加热管R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放出的热量能被水吸收），R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为限流电阻。S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是温控开关（也叫防干烧开关），S、S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是手动开关，调节S、S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可以使电热水壶分别处于加热和保温状态。电热水壶加热时的额定功率为1210W。正常工作时加热管R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的保温功率和加热功率之比为1：25。求：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（1）在加热状态正常工作时，通过R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的电流；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（2）电阻R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的阻值；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93" w:leftChars="130" w:right="0" w:hanging="420" w:hanging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354965</wp:posOffset>
            </wp:positionV>
            <wp:extent cx="2943225" cy="1428750"/>
            <wp:effectExtent l="0" t="0" r="0" b="0"/>
            <wp:wrapNone/>
            <wp:docPr id="75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4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（3）若电热水壶中装有1kg，初温为25℃的水，水的比热容为4.2×10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J/（kg•℃），加热电阻产生的热量有84%被水吸收。小明让“保温”状态的电热水壶单独工作，5min后发现自家电能表（如图乙）指示灯闪烁了20次，此时水的末温是多少？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答案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（1）在加热状态正常工作时，通过R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的电流为5.5A；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的阻值160Ω；（3）水的末温为37℃。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】解：（1）由电路图可知，当S、S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都闭合时，电路为R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的简单电路，此时通过R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的电流最大，其功率最大，电热水壶处于加热状态，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由P＝UI可得，正常工作时通过加热管的电流：I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热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1210W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220V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5.5A；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（2）由I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可得，加热管的电阻：R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I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220V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5.5A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40Ω，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当开S、S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闭合，S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断开时，R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与R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串联，此时电路中的电流最小，R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的电功率最小，电热水壶处于保温状态，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正常工作时加热管R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的保温功率和加热功率之比为1：25，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所以加热管R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的保温功率为：P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25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加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25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1210W＝48.4W，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因串联电路中各处的电流相等，所以，电路中的电流：I′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g>
          <m:e>
            <m:f>
              <m:f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P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保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num>
              <m:den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R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e>
        </m:rad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g>
          <m:e>
            <m:f>
              <m:f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fPr>
              <m:num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48.4W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num>
              <m:den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40Ω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e>
        </m:rad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1.1A，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此时电路的总电阻：R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总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I′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220V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1.1A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200Ω，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因串联电路中总电阻等于各分电阻之和，所以，R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总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﹣R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＝200Ω﹣40Ω＝160Ω；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（3）1200imp/（kW•h）表示电能表指示灯每闪烁1200次用电器消耗1kW•h的电能，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所以5min指示灯闪烁20次消耗的电能为：W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20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1200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kW•h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60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kW•h＝6×10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加热电阻产生的热量有84%被水吸收，则由η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Q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吸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100%可得，水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吸收的热量：Q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吸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＝Wη＝6×10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J×84%＝5.04×10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由Q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吸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＝cmΔt可得，Δt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Q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吸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cm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5.04×1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4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J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4.2×1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3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J/(kg⋅℃)×1kg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12℃，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所以水的末温为：t＝25℃+12℃＝37℃。</w:t>
      </w: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答：（1）在加热状态正常工作时，通过R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的电流为5.5A；（2）电阻R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的阻值160Ω；（3）水的末温为37℃。</w:t>
      </w: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．如图是家用电饭煲的原理图，它有加热、保温的功能，虚线框内为电饭煲的加热、保温装置。发热电阻R标有“220V 605W”字样，红、绿指示灯阻值可忽略不计。按下温控开关S与a、b接触，此时红色指示灯亮，通过电流为0.25A；当达到一定温度时，温控开关S自动跳接到c，使电饭煲处于保温状态，此时绿色指示灯亮，通过电流也为0.25A。求：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（1）电阻R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的阻值是多少？</w:t>
      </w:r>
    </w:p>
    <w:p>
      <w:pPr>
        <w:spacing w:line="240" w:lineRule="auto"/>
        <w:ind w:left="693" w:leftChars="130" w:right="0" w:hanging="420" w:hanging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（2）若电饭煲在加热状态时的加热效率是84%，则加热状态下5min能使3kg的水温度升高多少℃？</w:t>
      </w:r>
    </w:p>
    <w:p>
      <w:pPr>
        <w:spacing w:line="240" w:lineRule="auto"/>
        <w:ind w:left="693" w:leftChars="130" w:right="0" w:hanging="420" w:hanging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174625</wp:posOffset>
            </wp:positionV>
            <wp:extent cx="1676400" cy="1028700"/>
            <wp:effectExtent l="0" t="0" r="0" b="0"/>
            <wp:wrapNone/>
            <wp:docPr id="36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（3）某次使用该电饭煲煮饭，煮饭结束时总共用时0.7h，消耗电能0.341kW•h，则本次煮饭过程中电饭煲在加热状态下工作的时间是多少。</w:t>
      </w: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答案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（1）电阻R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的阻值分别是880Ω、800Ω；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（2）加热状态下5min能使3kg的水温度升高12.1℃；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（3）本次煮饭过程中电饭煲在加热状态下工作的时间是0.5h。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解：（1）由题和电路图可知，加热时，按下温控开关S与a、b接触，红灯与R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串联，再与发热电阻R并联；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此时红色指示灯亮，通过电流为0.25A，红、绿指示灯阻值可忽略不计，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所用电阻R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两端的电压为：U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＝U＝220V，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可知，电阻R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I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红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220V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0.25A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880Ω；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保温时，R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、发热电阻、绿灯串联；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由P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可知，发热电阻的阻值：R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605W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80Ω，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因串联电路处处电流相等，所以发热电阻两端电压：U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R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＝I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绿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R＝0.25A×80Ω＝20V，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此时R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两端电压：U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＝U﹣U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R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＝220V﹣20V＝200V，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则R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I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200V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0.25A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800Ω；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（2）电饭煲加热5min消耗的电能：W＝P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加热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t＝605W×5×60s＝1.815×10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水吸收的热量：Q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吸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＝ηW＝84%×1.815×10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J＝1.5246×10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由Q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吸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＝c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mΔt可得，水升高的温度：Δt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Q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吸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c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水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Δt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1.5246×1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5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J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4.2×1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3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J/(kg⋅℃)×3kg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12.1℃；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（3）电饭煲保温时的总功率：P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保温总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＝UI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绿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＝220V×0.25A＝55W，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电饭煲加热时的总功率：P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加热总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额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+UI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红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＝605W+220V×0.25A＝660W，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由图乙可知，这次煮饭时间为t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总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＝0.7h＝42min，消耗的电能为W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总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＝0.341kW•h＝1.2276×10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6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总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+W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和W＝Pt可得：W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总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+W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加热总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总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﹣t）+P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保温总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t，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即1.2276×10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6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J＝660W×（42×60s﹣t）+55W×t，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解得：t＝720s＝12min，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加热时间t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加热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总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﹣t＝42min﹣12min＝30min＝0.5h。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答：（1）电阻R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的阻值分别是880Ω、800Ω；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（2）加热状态下5min能使3kg的水温度升高12.1℃；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hanging="273" w:hangingChars="13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（3）本次煮饭过程中电饭煲在加热状态下工作的时间是0.5h。</w:t>
      </w: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．学校科技小组的同学们在老师的指导下设计了一台简易饮水机，其简化的电路图如图甲所示。它有“加热”和“保温”两挡，其中R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为发热电阻，R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为定值电阻。如表是该饮水机的相关技术参数。图乙是实验室电能表的示意图。已知饮水机在保温挡和加热挡工作时，发热电阻R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的电功率之比为1：121。【已知c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sz w:val="21"/>
          <w:szCs w:val="21"/>
        </w:rPr>
        <w:t>＝4.2×10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J/（kg•℃），ρ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sz w:val="21"/>
          <w:szCs w:val="21"/>
        </w:rPr>
        <w:t>＝1.0×10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kg/m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，不考虑温度对电阻的影响】求：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（1）储水罐注满水时，水温升高50℃，需要吸收多少热量？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（2）电阻R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的阻值是多少？</w:t>
      </w:r>
    </w:p>
    <w:p>
      <w:pPr>
        <w:spacing w:line="240" w:lineRule="auto"/>
        <w:ind w:left="693" w:leftChars="130" w:right="0" w:hanging="420" w:hanging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214630</wp:posOffset>
            </wp:positionV>
            <wp:extent cx="3857625" cy="1704975"/>
            <wp:effectExtent l="0" t="0" r="0" b="0"/>
            <wp:wrapNone/>
            <wp:docPr id="38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164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（3）在测试时将其他用电器都关闭，只将饮水机置于加热挡工作，发现电能表的转盘在3min内转了50转，则此时实验室电路的实际电压是多少？</w:t>
      </w:r>
    </w:p>
    <w:tbl>
      <w:tblPr>
        <w:tblStyle w:val="7"/>
        <w:tblW w:w="0" w:type="auto"/>
        <w:tblInd w:w="393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87"/>
        <w:gridCol w:w="938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87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额定电压</w:t>
            </w:r>
          </w:p>
        </w:tc>
        <w:tc>
          <w:tcPr>
            <w:tcW w:w="938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220V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87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加热挡额定功率</w:t>
            </w:r>
          </w:p>
        </w:tc>
        <w:tc>
          <w:tcPr>
            <w:tcW w:w="938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605W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87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额定频率</w:t>
            </w:r>
          </w:p>
        </w:tc>
        <w:tc>
          <w:tcPr>
            <w:tcW w:w="938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50Hz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87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储水罐容积</w:t>
            </w:r>
          </w:p>
        </w:tc>
        <w:tc>
          <w:tcPr>
            <w:tcW w:w="938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0.8L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答案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（1）储水罐注满水时，水温升高50℃，需要吸收1.68×10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J的热量；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的阻值依次是80Ω、800Ω；（3）此时实验室电路的实际电压是200V。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解：（1）储水罐注满水时水的体积：V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＝0.8L＝0.8dm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＝8×10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﹣4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m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由ρ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m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V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可得，水的质量：m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＝ρ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V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＝1.0×10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kg/m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×8×10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﹣4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m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＝0.8kg，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则水吸收的热量：Q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吸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＝c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m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Δt＝4.2×10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J/（kg•℃）×0.8kg×50℃＝1.68×10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（2）由图甲可知，当S接1时电路为R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的简单电路，当S接2时R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串联，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因串联电路中总电阻大于任何一个分电阻，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所以，当S接1时，电路的总电阻最小，电源的电压一定时，电路的电流最大，由P＝UI＝I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R可知，发热电阻R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的电功率最大，饮水机处于加热挡；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同理可知，当S接2时，饮水机处于保温挡；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当S接1时，电路为R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的简单电路，饮水机处于加热挡，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由P＝UI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可得，R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加热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605W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80Ω；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当S接2时，R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串联，饮水机处于保温挡，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此时发热电阻R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的电功率：P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121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加热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121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605W＝5W，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因串联电路中各处的电流相等，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所以，由P＝UI＝I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R可得，电路中的电流：I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g>
          <m:e>
            <m:f>
              <m:f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P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num>
              <m:den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R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e>
        </m:rad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g>
          <m:e>
            <m:f>
              <m:f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fPr>
              <m:num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5W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num>
              <m:den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80Ω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e>
        </m:rad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0.25A，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可得，电路的总电阻：R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总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I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220V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0.25A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880Ω，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因串联电路中总电阻等于各分电阻之和，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所以，R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总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﹣R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＝880Ω﹣80Ω＝800Ω；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（3）因2000r/（kW•h）表示电路每消耗1kW•h的电能电能表转盘转动2000r，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所以，饮水机在加热挡工作3min消耗的电能：W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50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2000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kW•h＝0.025kW•h＝9×10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由W＝UIt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t可得，此时实验室电路的实际电压：U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实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g>
          <m:e>
            <m:f>
              <m:f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fPr>
              <m:num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W</m:t>
                </m:r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R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num>
              <m:den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t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e>
        </m:rad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g>
          <m:e>
            <m:f>
              <m:f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fPr>
              <m:num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9×1</m:t>
                </m:r>
                <m:sSup>
                  <m:sSup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p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0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p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4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p>
                </m:s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J×80Ω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num>
              <m:den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3×60s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e>
        </m:rad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200V。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答：（1）储水罐注满水时，水温升高50℃，需要吸收1.68×10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J的热量；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（2）电阻R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的阻值依次是80Ω、800Ω；（3）此时实验室电路的实际电压是200V。</w:t>
      </w: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558800</wp:posOffset>
            </wp:positionV>
            <wp:extent cx="4149090" cy="1412240"/>
            <wp:effectExtent l="0" t="0" r="3810" b="6985"/>
            <wp:wrapNone/>
            <wp:docPr id="39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909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．一款内置电陶炉的电暖桌如图甲所示，它不仅具有桌面暖手、桌底暖脚功能，还可以烧水、煮茶等。电陶炉的简化电路如图乙所示，其参数如表所示，高温挡额定功率字迹已被磨损。旋转旋钮开关，可实现停止工作、低温挡和高温挡的转换。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均为电热丝，R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＝72.6Ω。求：</w:t>
      </w:r>
    </w:p>
    <w:tbl>
      <w:tblPr>
        <w:tblStyle w:val="7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88"/>
        <w:gridCol w:w="757"/>
        <w:gridCol w:w="81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5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电陶炉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</w:tblPrEx>
        <w:tc>
          <w:tcPr>
            <w:tcW w:w="10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额定电压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220V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8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额定功率</w:t>
            </w:r>
          </w:p>
        </w:tc>
        <w:tc>
          <w:tcPr>
            <w:tcW w:w="7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高温挡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××W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8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低温挡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400W</w:t>
            </w:r>
          </w:p>
        </w:tc>
      </w:tr>
    </w:tbl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的阻值；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（2）高温挡额定功率；</w:t>
      </w:r>
    </w:p>
    <w:p>
      <w:pPr>
        <w:spacing w:line="240" w:lineRule="auto"/>
        <w:ind w:left="693" w:leftChars="130" w:right="0" w:hanging="420" w:hanging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（3）在某用电高峰期，若家庭电路中只有电陶炉在工作，发现标有“3000imp/（kW•h）”的电能表的指示灯闪烁168次，使质量为1.7kg的水从25℃升高到49℃，求此时电陶炉的加热效率。[c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sz w:val="21"/>
          <w:szCs w:val="21"/>
        </w:rPr>
        <w:t>＝4.2×10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J/（kg•℃）]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答案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（1）R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的阻值为48.4Ω；（2）高温挡额定功率为1000W；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（3）此时电陶炉的加热效率为85%。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解：（1）旋钮开关放在1位置时，两电阻串联，总电阻较大，电源电压不变，根据P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可知总功率较小，电陶炉处于低温挡，根据P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串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低温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400W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121Ω；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根据电阻串联的特点可知R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串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﹣R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＝121Ω﹣72.6Ω＝48.4Ω；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（2）旋钮开关放在2位置时，电路为R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的简单电路，总电阻较小，电源电压不变，根据P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可知总功率较大，电陶炉处于高温挡，根据P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可知高温挡额定功率P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高温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48.4Ω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1000W；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（3）电能表上的3000imp/（kW•h），表示电路中用电器消耗1kW•h电能，电能表的指示灯闪烁3000次，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故闪烁168次电陶炉消耗的电能：W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3000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kW•h/imp×168imp＝0.056kW•h＝2.016×10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质量为1.7kg的水从25℃升高到49℃吸收的热量Q＝c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mΔt＝4.2×10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J/（kg•℃）×1.7kg×（49℃﹣25℃）＝1.7136×10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此时电陶炉的加热效率：η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Q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1.7136×1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5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J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2.016×1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5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J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100%＝85%。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答：（1）R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的阻值为48.4Ω；（2）高温挡额定功率为1000W；（3）此时电陶炉的加热效率为85%。</w:t>
      </w: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14</w:t>
      </w:r>
      <w:r>
        <w:rPr>
          <w:rFonts w:hint="eastAsia" w:ascii="宋体" w:hAnsi="宋体" w:eastAsia="宋体" w:cs="宋体"/>
          <w:sz w:val="21"/>
          <w:szCs w:val="21"/>
        </w:rPr>
        <w:t>．某校给学生宿舍安装了10台某品牌速热式电热水器，该电热水器铭牌标明：加热功率4400W，保温功率100W，水箱容积25L；内部结构如图甲所示，R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是水箱中加热盘内的电热丝。水箱放满水后闭合开关S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开始加热，当水温升高到40℃时，温控开关S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自动切换到保温状态。同学们为弄清楚该电热水器性能，做了以下探究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。求</w:t>
      </w:r>
      <w:r>
        <w:rPr>
          <w:rFonts w:hint="eastAsia" w:ascii="宋体" w:hAnsi="宋体" w:eastAsia="宋体" w:cs="宋体"/>
          <w:sz w:val="21"/>
          <w:szCs w:val="21"/>
        </w:rPr>
        <w:t>：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的阻值多大；</w:t>
      </w:r>
    </w:p>
    <w:p>
      <w:pPr>
        <w:spacing w:line="240" w:lineRule="auto"/>
        <w:ind w:left="693" w:leftChars="130" w:right="0" w:hanging="420" w:hanging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（2）如果每台每天平均保温20h，这10台电热水器在额定电压下每天因保温要浪费多少kW•h的电能；</w:t>
      </w:r>
    </w:p>
    <w:p>
      <w:pPr>
        <w:spacing w:line="240" w:lineRule="auto"/>
        <w:ind w:left="693" w:leftChars="130" w:right="0" w:hanging="420" w:hanging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（3）善于观察的张林发现，当他们寝室只有热水器工作时，将一箱冷水加热1min，热水器显示屏显示水温由20℃上升到22℃，同时本寝室的电能表（如图乙）指示灯闪烁了80次，则该电热水器的效率多大。[ρ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sz w:val="21"/>
          <w:szCs w:val="21"/>
        </w:rPr>
        <w:t>＝1.0×10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kg/m、c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sz w:val="21"/>
          <w:szCs w:val="21"/>
        </w:rPr>
        <w:t>＝4.2×10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J/（kg•℃）不考虑电阻随温度变化]</w:t>
      </w: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22225</wp:posOffset>
            </wp:positionV>
            <wp:extent cx="6039485" cy="2000250"/>
            <wp:effectExtent l="0" t="0" r="8890" b="0"/>
            <wp:wrapNone/>
            <wp:docPr id="40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694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答案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（1）R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的阻值为11Ω；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（2）如果每台每天平均保温20h，这100台电热水器在额定电压下每天因保温要浪费200kW•h的电能；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（3）该电热水器的效率为87.5%。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解：（1）S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闭合，S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接a时，两电阻串联接入电路，S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接b时，电路为R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的简单电路，总电阻较小（小于串联时的总电阻），根据P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可知此时总功率较大，电热水器处于加热状态，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已知加热功率4400W，则R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加热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4400W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11Ω；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（2）已知保温功率100W，每天平均保温20h，这100台电热水器在额定电压下每天因保温要浪费的电能：W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总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保温总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t＝100×100×10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﹣3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kW×20h＝200kW•h；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（3）图乙中1200imp/（kW•h）表示电路中每消耗1kW•h的电能，电能表的指示灯闪烁1200次，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指示灯闪烁了80次，则该电热水器消耗电能W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80imp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1200imp/(kW⋅ℎ)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15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kW•h＝2.4×10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一箱水的质量：m＝ρ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V＝1.0×10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kg/m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×25×10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﹣3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m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＝25kg，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水吸收的热量：Q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吸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＝c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m（t﹣t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）＝4.2×10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J/（kg•℃）×25kg×（22℃﹣20℃）＝2.1×10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J，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该电热水器的效率：η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Q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吸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100%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2.1×1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5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J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2.4×1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5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J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100%＝87.5%。</w:t>
      </w:r>
    </w:p>
    <w:p>
      <w:pPr>
        <w:spacing w:line="240" w:lineRule="auto"/>
        <w:ind w:right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答：（1）R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的阻值为11Ω；</w:t>
      </w:r>
    </w:p>
    <w:p>
      <w:pPr>
        <w:spacing w:line="240" w:lineRule="auto"/>
        <w:ind w:left="273" w:leftChars="130" w:right="0"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（2）如果每台每天平均保温20h，这100台电热水器在额定电压下每天因保温要浪费200kW•h的电能；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hanging="273" w:hangingChars="13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（3）该电热水器的效率为87.5%。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hanging="273" w:hangingChars="13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</w:rPr>
        <w:t>．如图甲所示是一款家用滴滤式咖啡壶，通电后，机器将容积为500mL的水箱中的水加热到沸腾，通过喷淋装置将烧开的水喷入滤杯中，实现自动滴滤；滴滤后的咖啡流入下方的滴滤壶中，壶下有自动加热装置，能对滴滤好的咖啡进行保温或加热，简化后的电路如图乙所示，其中R、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均是发热电阻丝，在某次“自动加热﹣保温”程序中，电路中的功率随时间变化的关系如图丙所示，加热和保温时，R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的功率之比为16：1。[已知ρ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sz w:val="21"/>
          <w:szCs w:val="21"/>
        </w:rPr>
        <w:t>＝1.0×10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kg/m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，c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sz w:val="21"/>
          <w:szCs w:val="21"/>
        </w:rPr>
        <w:t>＝4.2×10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J/（kg•℃）]求：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（1）将初温为40℃装满的一箱水加热到100℃，水需要吸收的热量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vertAlign w:val="baseline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vertAlign w:val="baseline"/>
          <w:lang w:val="en-US" w:eastAsia="zh-CN"/>
        </w:rPr>
        <w:t>2分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vertAlign w:val="baseline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（2）R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的阻值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vertAlign w:val="baseline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vertAlign w:val="baseline"/>
          <w:lang w:val="en-US" w:eastAsia="zh-CN"/>
        </w:rPr>
        <w:t>2分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vertAlign w:val="baseline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93" w:leftChars="130" w:right="0" w:hanging="420" w:hanging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（3）在某用电高峰期，若家庭电路中只有咖啡壶工作，观察到标有“1800r/（kW•h）”的电能表转盘在如图丙中的550s内转了40转，此时家庭电路两端的实际电压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vertAlign w:val="baseline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vertAlign w:val="baseline"/>
          <w:lang w:val="en-US" w:eastAsia="zh-CN"/>
        </w:rPr>
        <w:t>4分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vertAlign w:val="baseline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12065</wp:posOffset>
            </wp:positionV>
            <wp:extent cx="4549775" cy="1923415"/>
            <wp:effectExtent l="0" t="0" r="3175" b="635"/>
            <wp:wrapNone/>
            <wp:docPr id="46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77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答案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（1）水需要吸收的热量为1.26×10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J；（2）R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的阻值为110Ω；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（3）此时家庭电路两端的实际电压为200V。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【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解析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】解：（1）满容积的一箱水的体积V＝500mL＝500cm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＝5×10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﹣4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m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由ρ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m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V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可知，水的质量：m＝ρ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V＝1.0×10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kg/m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×5×10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﹣4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m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＝0.5kg，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水吸收的热量：Q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吸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＝c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水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m（t﹣t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）＝4.2×10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3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J/（kg•℃）×0.5kg×（100℃﹣40℃）＝1.26×10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（2）由图乙可知，当开关与触点a连接时，电路处于断开状态，当开关与触点b连接时，R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、R串联，当开关与触点c连接时，只有R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根据串联电路的电阻特点可知，串联的总电阻大于任一分电阻，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所以当开关与触点c连接时，只有R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工作，电路的总电阻最小，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根据P＝UI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可知，总功率最大，咖啡壶处于加热状态；由图丙可知，咖啡壶的加热功率P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加热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＝440W，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由P＝UI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的阻值：R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0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加热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(220V</m:t>
            </m:r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)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440W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110Ω；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（3）因为加热和保温时，R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的功率之比为16：1，所以，由P＝UI＝I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R可知，加热和保温时，电路中的电流之比：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m:oMath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I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加热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I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保温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radPr>
              <m:deg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deg>
              <m:e>
                <m:f>
                  <m:f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/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  <m:t>P</m:t>
                        </m:r>
                        <m:ctrlPr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</m:ctrlPr>
                      </m:e>
                      <m:sub>
                        <m:r>
                          <m:rPr/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  <m:t>加热</m:t>
                        </m:r>
                        <m:ctrlPr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/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  <m:t>R</m:t>
                        </m:r>
                        <m:ctrlPr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</m:ctrlPr>
                      </m:e>
                      <m:sub>
                        <m:r>
                          <m:rPr/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  <m:t>0</m:t>
                        </m:r>
                        <m:ctrlPr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</m:rad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ad>
              <m:radPr>
                <m:degHide m:val="1"/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radPr>
              <m:deg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deg>
              <m:e>
                <m:f>
                  <m:f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/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  <m:t>P</m:t>
                        </m:r>
                        <m:ctrlPr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</m:ctrlPr>
                      </m:e>
                      <m:sub>
                        <m:r>
                          <m:rPr/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  <m:t>保温</m:t>
                        </m:r>
                        <m:ctrlPr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/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  <m:t>R</m:t>
                        </m:r>
                        <m:ctrlPr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</m:ctrlPr>
                      </m:e>
                      <m:sub>
                        <m:r>
                          <m:rPr/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  <m:t>0</m:t>
                        </m:r>
                        <m:ctrlPr>
                          <w:rPr>
                            <w:rFonts w:hint="eastAsia" w:ascii="Cambria Math" w:hAnsi="Cambria Math" w:eastAsia="宋体" w:cs="宋体"/>
                            <w:color w:val="FF0000"/>
                            <w:sz w:val="21"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</m:rad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g>
          <m:e>
            <m:f>
              <m:f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P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加热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num>
              <m:den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P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保温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e>
        </m:rad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g>
          <m:e>
            <m:f>
              <m:f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fPr>
              <m:num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16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num>
              <m:den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e>
        </m:rad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由串联电路的电阻特点和欧姆定律可知：</w:t>
      </w:r>
      <m:oMath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I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加热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I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保温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f>
              <m:f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fPr>
              <m:num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num>
              <m:den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R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0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f>
              <m:f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fPr>
              <m:num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num>
              <m:den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R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0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+R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+R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解得：R＝3R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＝3×110Ω＝330Ω；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1800r/（kW•h）表示电路中每消耗1kW•h的电能，电能表的转盘转1800圈，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则转盘转了1800圈消耗的电能：W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40r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1800r/(kW⋅ℎ)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45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kW•h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45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3.6×10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6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J＝8×10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由图丙可知，某次“自动加热﹣保温”程序中加热时间t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＝110s，保温时间t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＝550s﹣110s＝440s，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由P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W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t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和P＝UI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可知，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某次“自动加热﹣保温”程序中加热消耗的电能：W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加热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U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实际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U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实际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110Ω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110s，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保温消耗的电能：W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＝P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保温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U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实际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b>
            </m:sSub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+R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t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U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实际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110Ω+330Ω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440s，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则消耗的总电能：W＝W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+W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2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U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实际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110Ω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110s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+</m:t>
        </m:r>
        <m:f>
          <m:fP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U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  <m:t>实际</m:t>
                    </m:r>
                    <m:ctrlPr>
                      <w:rPr>
                        <w:rFonts w:hint="eastAsia" w:ascii="Cambria Math" w:hAnsi="Cambria Math" w:eastAsia="宋体" w:cs="宋体"/>
                        <w:color w:val="FF0000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110Ω+330Ω</m:t>
            </m:r>
            <m:ctrlPr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</m:t>
        </m:r>
      </m:oMath>
      <w:r>
        <w:rPr>
          <w:rFonts w:hint="eastAsia" w:ascii="宋体" w:hAnsi="宋体" w:eastAsia="宋体" w:cs="宋体"/>
          <w:color w:val="FF0000"/>
          <w:sz w:val="21"/>
          <w:szCs w:val="21"/>
        </w:rPr>
        <w:t>440s＝8×10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4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解得：U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实际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＝200V。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答：（1）水需要吸收的热量为1.26×10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perscript"/>
        </w:rPr>
        <w:t>5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J；（2）R</w:t>
      </w:r>
      <w:r>
        <w:rPr>
          <w:rFonts w:hint="eastAsia" w:ascii="宋体" w:hAnsi="宋体" w:eastAsia="宋体" w:cs="宋体"/>
          <w:color w:val="FF0000"/>
          <w:sz w:val="21"/>
          <w:szCs w:val="21"/>
          <w:vertAlign w:val="subscript"/>
        </w:rPr>
        <w:t>0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的阻值为110Ω；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" w:leftChars="130" w:right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（3）此时家庭电路两端的实际电压为200V。</w:t>
      </w: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</w:pPr>
    </w:p>
    <w:p>
      <w:pPr>
        <w:spacing w:line="240" w:lineRule="auto"/>
        <w:ind w:left="273" w:hanging="273" w:hangingChars="130"/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850" w:right="1134" w:bottom="850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2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3" o:spid="_x0000_s2053" o:spt="75" alt="学科网 zxxk.com" type="#_x0000_t75" style="position:absolute;left:0pt;margin-left:64.05pt;margin-top:-20.75pt;height:0.05pt;width:0.05pt;z-index:25166438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eastAsia"/>
      </w:rPr>
    </w:pP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jZDc2YzBlMWMxZDM5NzE5ZDM1ZDEzODE5Y2RjY2UifQ=="/>
  </w:docVars>
  <w:rsids>
    <w:rsidRoot w:val="00200B80"/>
    <w:rsid w:val="000106DF"/>
    <w:rsid w:val="000901F6"/>
    <w:rsid w:val="00122087"/>
    <w:rsid w:val="001918A3"/>
    <w:rsid w:val="00200B80"/>
    <w:rsid w:val="002912AB"/>
    <w:rsid w:val="002944E7"/>
    <w:rsid w:val="00307AA9"/>
    <w:rsid w:val="004151FC"/>
    <w:rsid w:val="004A5D74"/>
    <w:rsid w:val="005B664C"/>
    <w:rsid w:val="00631DA6"/>
    <w:rsid w:val="00665180"/>
    <w:rsid w:val="006D0456"/>
    <w:rsid w:val="007E5CC9"/>
    <w:rsid w:val="00844E39"/>
    <w:rsid w:val="008A7162"/>
    <w:rsid w:val="008B3B14"/>
    <w:rsid w:val="009079BA"/>
    <w:rsid w:val="009A5C16"/>
    <w:rsid w:val="009A7691"/>
    <w:rsid w:val="00A20D1F"/>
    <w:rsid w:val="00A26367"/>
    <w:rsid w:val="00A84ABD"/>
    <w:rsid w:val="00AF327B"/>
    <w:rsid w:val="00C02FC6"/>
    <w:rsid w:val="00CA4F7C"/>
    <w:rsid w:val="00CA603B"/>
    <w:rsid w:val="00D51C5E"/>
    <w:rsid w:val="018B1731"/>
    <w:rsid w:val="01B24674"/>
    <w:rsid w:val="02C52EE6"/>
    <w:rsid w:val="030D4F83"/>
    <w:rsid w:val="044855B4"/>
    <w:rsid w:val="099C50AE"/>
    <w:rsid w:val="09DC7363"/>
    <w:rsid w:val="0A674015"/>
    <w:rsid w:val="0D33704E"/>
    <w:rsid w:val="101D790A"/>
    <w:rsid w:val="1097230C"/>
    <w:rsid w:val="13B97F56"/>
    <w:rsid w:val="145568C3"/>
    <w:rsid w:val="155725CB"/>
    <w:rsid w:val="1668080B"/>
    <w:rsid w:val="16F75359"/>
    <w:rsid w:val="172A7176"/>
    <w:rsid w:val="17694841"/>
    <w:rsid w:val="17FD28B0"/>
    <w:rsid w:val="18233E18"/>
    <w:rsid w:val="185A3818"/>
    <w:rsid w:val="18A43A23"/>
    <w:rsid w:val="19320C3F"/>
    <w:rsid w:val="19BE5CBA"/>
    <w:rsid w:val="1A4C07D3"/>
    <w:rsid w:val="1B33385C"/>
    <w:rsid w:val="1B6350C3"/>
    <w:rsid w:val="1B666144"/>
    <w:rsid w:val="1B945357"/>
    <w:rsid w:val="1C5C36D6"/>
    <w:rsid w:val="1CB04AE0"/>
    <w:rsid w:val="1DC54A6E"/>
    <w:rsid w:val="1E38035D"/>
    <w:rsid w:val="1ECA3E7F"/>
    <w:rsid w:val="1F5A02C9"/>
    <w:rsid w:val="1FA31BDA"/>
    <w:rsid w:val="20381E3B"/>
    <w:rsid w:val="20557221"/>
    <w:rsid w:val="20E84C0B"/>
    <w:rsid w:val="20ED5620"/>
    <w:rsid w:val="227F0189"/>
    <w:rsid w:val="24A2328E"/>
    <w:rsid w:val="263D034D"/>
    <w:rsid w:val="267C1C72"/>
    <w:rsid w:val="27451F33"/>
    <w:rsid w:val="28730F7F"/>
    <w:rsid w:val="2AFC7B8C"/>
    <w:rsid w:val="2B1233DB"/>
    <w:rsid w:val="2C7D0233"/>
    <w:rsid w:val="30F9251A"/>
    <w:rsid w:val="31400151"/>
    <w:rsid w:val="34D10453"/>
    <w:rsid w:val="34F433BA"/>
    <w:rsid w:val="3511529B"/>
    <w:rsid w:val="35611BE0"/>
    <w:rsid w:val="37D42EF5"/>
    <w:rsid w:val="37F04A86"/>
    <w:rsid w:val="386E157C"/>
    <w:rsid w:val="3A1B1A75"/>
    <w:rsid w:val="3CE229F9"/>
    <w:rsid w:val="3D6267D9"/>
    <w:rsid w:val="3E1201FF"/>
    <w:rsid w:val="3EE72333"/>
    <w:rsid w:val="3F6907CC"/>
    <w:rsid w:val="3FB40E3D"/>
    <w:rsid w:val="3FEC7727"/>
    <w:rsid w:val="40265175"/>
    <w:rsid w:val="419251FF"/>
    <w:rsid w:val="41B63C30"/>
    <w:rsid w:val="41EF0CF3"/>
    <w:rsid w:val="4223624E"/>
    <w:rsid w:val="432200F4"/>
    <w:rsid w:val="43A35CF1"/>
    <w:rsid w:val="43D31128"/>
    <w:rsid w:val="449B2BB0"/>
    <w:rsid w:val="46235359"/>
    <w:rsid w:val="46951308"/>
    <w:rsid w:val="47D677E2"/>
    <w:rsid w:val="48667660"/>
    <w:rsid w:val="48E35C12"/>
    <w:rsid w:val="4D5B0334"/>
    <w:rsid w:val="4E374E6F"/>
    <w:rsid w:val="4EE6564C"/>
    <w:rsid w:val="4EF671DB"/>
    <w:rsid w:val="50106568"/>
    <w:rsid w:val="50A92DC5"/>
    <w:rsid w:val="51CC3CD7"/>
    <w:rsid w:val="52010805"/>
    <w:rsid w:val="52211421"/>
    <w:rsid w:val="54EF0B8E"/>
    <w:rsid w:val="551529A9"/>
    <w:rsid w:val="55ED1412"/>
    <w:rsid w:val="57032BF5"/>
    <w:rsid w:val="57B95737"/>
    <w:rsid w:val="58004259"/>
    <w:rsid w:val="583B7D28"/>
    <w:rsid w:val="585135AC"/>
    <w:rsid w:val="591F69BD"/>
    <w:rsid w:val="5A3B071C"/>
    <w:rsid w:val="5C163E6E"/>
    <w:rsid w:val="5D50219D"/>
    <w:rsid w:val="60DD272A"/>
    <w:rsid w:val="6357506C"/>
    <w:rsid w:val="64E73701"/>
    <w:rsid w:val="65680839"/>
    <w:rsid w:val="65A25271"/>
    <w:rsid w:val="65E21D16"/>
    <w:rsid w:val="665C22C0"/>
    <w:rsid w:val="67631A9B"/>
    <w:rsid w:val="679B7CE2"/>
    <w:rsid w:val="6B3E65B1"/>
    <w:rsid w:val="6BBB7EC8"/>
    <w:rsid w:val="6CD616E1"/>
    <w:rsid w:val="6CDE17E5"/>
    <w:rsid w:val="6DE62544"/>
    <w:rsid w:val="6ED3208E"/>
    <w:rsid w:val="6F354A86"/>
    <w:rsid w:val="7037463F"/>
    <w:rsid w:val="70E16D0D"/>
    <w:rsid w:val="73592152"/>
    <w:rsid w:val="73FE3646"/>
    <w:rsid w:val="741F5159"/>
    <w:rsid w:val="74744A72"/>
    <w:rsid w:val="7601182A"/>
    <w:rsid w:val="764324A3"/>
    <w:rsid w:val="77A4577E"/>
    <w:rsid w:val="78F44C22"/>
    <w:rsid w:val="79BF75E8"/>
    <w:rsid w:val="7ADA1202"/>
    <w:rsid w:val="7AFF027A"/>
    <w:rsid w:val="7BBC163B"/>
    <w:rsid w:val="7BC210B5"/>
    <w:rsid w:val="7C5E107A"/>
    <w:rsid w:val="7CBA7050"/>
    <w:rsid w:val="7CBB2A2D"/>
    <w:rsid w:val="7EFC7B34"/>
    <w:rsid w:val="7FD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22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Variable"/>
    <w:basedOn w:val="9"/>
    <w:semiHidden/>
    <w:unhideWhenUsed/>
    <w:qFormat/>
    <w:uiPriority w:val="99"/>
  </w:style>
  <w:style w:type="character" w:styleId="15">
    <w:name w:val="Hyperlink"/>
    <w:basedOn w:val="9"/>
    <w:semiHidden/>
    <w:unhideWhenUsed/>
    <w:qFormat/>
    <w:uiPriority w:val="99"/>
    <w:rPr>
      <w:color w:val="0000FF"/>
      <w:u w:val="none"/>
    </w:rPr>
  </w:style>
  <w:style w:type="character" w:styleId="16">
    <w:name w:val="HTML Code"/>
    <w:basedOn w:val="9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7">
    <w:name w:val="HTML Cite"/>
    <w:basedOn w:val="9"/>
    <w:semiHidden/>
    <w:unhideWhenUsed/>
    <w:qFormat/>
    <w:uiPriority w:val="99"/>
  </w:style>
  <w:style w:type="character" w:styleId="18">
    <w:name w:val="HTML Keyboard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4"/>
    <w:qFormat/>
    <w:uiPriority w:val="0"/>
    <w:rPr>
      <w:sz w:val="18"/>
      <w:szCs w:val="18"/>
    </w:rPr>
  </w:style>
  <w:style w:type="character" w:customStyle="1" w:styleId="2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23">
    <w:name w:val="btn-pass"/>
    <w:basedOn w:val="9"/>
    <w:qFormat/>
    <w:uiPriority w:val="0"/>
    <w:rPr>
      <w:shd w:val="clear" w:color="auto" w:fill="009D9B"/>
    </w:rPr>
  </w:style>
  <w:style w:type="character" w:customStyle="1" w:styleId="24">
    <w:name w:val="points"/>
    <w:basedOn w:val="9"/>
    <w:qFormat/>
    <w:uiPriority w:val="0"/>
    <w:rPr>
      <w:color w:val="FE6121"/>
    </w:rPr>
  </w:style>
  <w:style w:type="character" w:customStyle="1" w:styleId="25">
    <w:name w:val="current"/>
    <w:basedOn w:val="9"/>
    <w:qFormat/>
    <w:uiPriority w:val="0"/>
    <w:rPr>
      <w:color w:val="FFFFFF"/>
      <w:bdr w:val="single" w:color="188EEE" w:sz="6" w:space="0"/>
      <w:shd w:val="clear" w:color="auto" w:fill="188EEE"/>
    </w:rPr>
  </w:style>
  <w:style w:type="character" w:customStyle="1" w:styleId="26">
    <w:name w:val="disabled1"/>
    <w:basedOn w:val="9"/>
    <w:qFormat/>
    <w:uiPriority w:val="0"/>
    <w:rPr>
      <w:bdr w:val="single" w:color="E0E0E0" w:sz="6" w:space="0"/>
      <w:shd w:val="clear" w:color="auto" w:fill="FFFFFF"/>
    </w:rPr>
  </w:style>
  <w:style w:type="character" w:customStyle="1" w:styleId="27">
    <w:name w:val="iconfont42"/>
    <w:basedOn w:val="9"/>
    <w:qFormat/>
    <w:uiPriority w:val="0"/>
  </w:style>
  <w:style w:type="character" w:customStyle="1" w:styleId="28">
    <w:name w:val="xkjj"/>
    <w:basedOn w:val="9"/>
    <w:qFormat/>
    <w:uiPriority w:val="0"/>
    <w:rPr>
      <w:color w:val="333333"/>
    </w:rPr>
  </w:style>
  <w:style w:type="character" w:customStyle="1" w:styleId="29">
    <w:name w:val="free"/>
    <w:basedOn w:val="9"/>
    <w:qFormat/>
    <w:uiPriority w:val="0"/>
    <w:rPr>
      <w:color w:val="009D9B"/>
    </w:rPr>
  </w:style>
  <w:style w:type="character" w:customStyle="1" w:styleId="30">
    <w:name w:val="btn-wait"/>
    <w:basedOn w:val="9"/>
    <w:qFormat/>
    <w:uiPriority w:val="0"/>
    <w:rPr>
      <w:shd w:val="clear" w:color="auto" w:fill="FE6121"/>
    </w:rPr>
  </w:style>
  <w:style w:type="character" w:customStyle="1" w:styleId="31">
    <w:name w:val="btn-retreat"/>
    <w:basedOn w:val="9"/>
    <w:qFormat/>
    <w:uiPriority w:val="0"/>
    <w:rPr>
      <w:shd w:val="clear" w:color="auto" w:fill="EC1D23"/>
    </w:rPr>
  </w:style>
  <w:style w:type="character" w:customStyle="1" w:styleId="32">
    <w:name w:val="tipcount"/>
    <w:basedOn w:val="9"/>
    <w:qFormat/>
    <w:uiPriority w:val="0"/>
    <w:rPr>
      <w:color w:val="FE6121"/>
    </w:rPr>
  </w:style>
  <w:style w:type="character" w:customStyle="1" w:styleId="33">
    <w:name w:val="flow-path-title"/>
    <w:basedOn w:val="9"/>
    <w:qFormat/>
    <w:uiPriority w:val="0"/>
  </w:style>
  <w:style w:type="character" w:customStyle="1" w:styleId="34">
    <w:name w:val="flow-path-title1"/>
    <w:basedOn w:val="9"/>
    <w:qFormat/>
    <w:uiPriority w:val="0"/>
    <w:rPr>
      <w:color w:val="1E8CF5"/>
    </w:rPr>
  </w:style>
  <w:style w:type="character" w:customStyle="1" w:styleId="35">
    <w:name w:val="flow-path-line"/>
    <w:basedOn w:val="9"/>
    <w:qFormat/>
    <w:uiPriority w:val="0"/>
    <w:rPr>
      <w:shd w:val="clear" w:color="auto" w:fill="EBEBEB"/>
    </w:rPr>
  </w:style>
  <w:style w:type="character" w:customStyle="1" w:styleId="36">
    <w:name w:val="flow-path-line1"/>
    <w:basedOn w:val="9"/>
    <w:qFormat/>
    <w:uiPriority w:val="0"/>
  </w:style>
  <w:style w:type="character" w:customStyle="1" w:styleId="37">
    <w:name w:val="flow-path-line2"/>
    <w:basedOn w:val="9"/>
    <w:qFormat/>
    <w:uiPriority w:val="0"/>
    <w:rPr>
      <w:shd w:val="clear" w:color="auto" w:fill="1E8CF5"/>
    </w:rPr>
  </w:style>
  <w:style w:type="character" w:customStyle="1" w:styleId="38">
    <w:name w:val="flow-path-num"/>
    <w:basedOn w:val="9"/>
    <w:qFormat/>
    <w:uiPriority w:val="0"/>
    <w:rPr>
      <w:color w:val="FFFFFF"/>
      <w:shd w:val="clear" w:color="auto" w:fill="1E8CF5"/>
    </w:rPr>
  </w:style>
  <w:style w:type="character" w:customStyle="1" w:styleId="39">
    <w:name w:val="hover49"/>
    <w:basedOn w:val="9"/>
    <w:qFormat/>
    <w:uiPriority w:val="0"/>
    <w:rPr>
      <w:color w:val="FFFFFF"/>
      <w:shd w:val="clear" w:color="auto" w:fill="1D8DF3"/>
    </w:rPr>
  </w:style>
  <w:style w:type="character" w:customStyle="1" w:styleId="40">
    <w:name w:val="icon-drop-map"/>
    <w:basedOn w:val="9"/>
    <w:qFormat/>
    <w:uiPriority w:val="0"/>
  </w:style>
  <w:style w:type="character" w:customStyle="1" w:styleId="41">
    <w:name w:val="last-child1"/>
    <w:basedOn w:val="9"/>
    <w:qFormat/>
    <w:uiPriority w:val="0"/>
  </w:style>
  <w:style w:type="character" w:customStyle="1" w:styleId="42">
    <w:name w:val="layui-layer-tabnow"/>
    <w:basedOn w:val="9"/>
    <w:qFormat/>
    <w:uiPriority w:val="0"/>
    <w:rPr>
      <w:bdr w:val="single" w:color="CCCCCC" w:sz="6" w:space="0"/>
      <w:shd w:val="clear" w:color="auto" w:fill="FFFFFF"/>
    </w:rPr>
  </w:style>
  <w:style w:type="character" w:customStyle="1" w:styleId="43">
    <w:name w:val="first-child"/>
    <w:basedOn w:val="9"/>
    <w:qFormat/>
    <w:uiPriority w:val="0"/>
  </w:style>
  <w:style w:type="character" w:customStyle="1" w:styleId="44">
    <w:name w:val="id1"/>
    <w:basedOn w:val="9"/>
    <w:qFormat/>
    <w:uiPriority w:val="0"/>
    <w:rPr>
      <w:color w:val="333333"/>
    </w:rPr>
  </w:style>
  <w:style w:type="paragraph" w:styleId="4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11992</Words>
  <Characters>15026</Characters>
  <Lines>0</Lines>
  <Paragraphs>0</Paragraphs>
  <TotalTime>2</TotalTime>
  <ScaleCrop>false</ScaleCrop>
  <LinksUpToDate>false</LinksUpToDate>
  <CharactersWithSpaces>15031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2021-08-25T09:31:00Z</dcterms:created>
  <dc:creator>Administrator</dc:creator>
  <cp:lastModifiedBy>xiongsongyan</cp:lastModifiedBy>
  <dcterms:modified xsi:type="dcterms:W3CDTF">2023-03-24T17:37:18Z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2052-11.1.0.13703</vt:lpwstr>
  </property>
  <property fmtid="{D5CDD505-2E9C-101B-9397-08002B2CF9AE}" pid="7" name="ICV">
    <vt:lpwstr>E950CA4DBCD7467FBE3CAAF0554CD5EE</vt:lpwstr>
  </property>
</Properties>
</file>